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6c171edbc802373f85d3118b61e2ca68aadc"/>
    <w:p>
      <w:pPr>
        <w:pStyle w:val="Heading3"/>
      </w:pPr>
      <w:r>
        <w:t xml:space="preserve">14 случаев отравления алкогольной продукцией «Пивная продукция — «Мистер Сидр»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 </w:t>
      </w:r>
      <w:r>
        <w:t xml:space="preserve">и благополучия человека по городу Москве (далее - Управление Роспотребнадзора по г. Москве) поступила информация о регистрации в городе Димитровград Ульяновской области 14 случаев отравления алкогольной продукцией «Пивная продукция — «Мистер Сидр», производитель </w:t>
      </w:r>
      <w:r>
        <w:t xml:space="preserve">ООО «АНДИ» (ИНН: 6376030007, юр. адрес: Самарская область, Красноярский район с.п. Светлое поле, с. Старый Буян, ул. Центральная, д.11, факт. адрес: </w:t>
      </w:r>
      <w:r>
        <w:t xml:space="preserve">г. Самара, п. Винтай, ул. Гаражная, д.15), при этом 8 случаев отравлений с летальным исходом.</w:t>
      </w:r>
    </w:p>
    <w:p>
      <w:pPr>
        <w:pStyle w:val="BodyText"/>
      </w:pPr>
      <w:r>
        <w:t xml:space="preserve">Согласно ч. 1 ст. 3 Федерального закона от 02.01.2000 № 29-ФЗ </w:t>
      </w:r>
      <w:r>
        <w:t xml:space="preserve">«О качестве и безопасности пищевых продуктов» запрещается обращение пищевых продуктов, материалов и изделий, которые являются опасными.</w:t>
      </w:r>
    </w:p>
    <w:p>
      <w:pPr>
        <w:pStyle w:val="BodyText"/>
      </w:pPr>
      <w:r>
        <w:t xml:space="preserve">С целью пресечения нахождения опасной пищевой продукции в обороте, предупреждения возникновения случаев отравлений среди населения прошу Вас организовать оперативную проверку информации о наличии на предприятиях розничной торговли города Москвы всей продукции, изготовленной ООО «АНДИ».</w:t>
      </w:r>
    </w:p>
    <w:p>
      <w:pPr>
        <w:pStyle w:val="BodyText"/>
      </w:pPr>
      <w:r>
        <w:t xml:space="preserve">При обнаружении указанной продукции на хранении и в реализации необходимо незамедлительно сообщать в Управление Роспотребнадзора по </w:t>
      </w:r>
      <w:r>
        <w:t xml:space="preserve">г. Москве (контактное лицо: Гераскин Сергей Дмитриевич - врио начальника отдела надзора за питанием населения, тел.: раб. 8(495)687-40-31, моб. 8(967)086-7793, эл. почта: upravpit@mail.ru.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http://nagatinsky-zaton.mos.ru/consumer-market/normative-documents/detail/11634818.html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34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34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2023-09-26T10:31:23Z</dcterms:created>
  <dcterms:modified xsi:type="dcterms:W3CDTF">2023-09-26T10:31:23Z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